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4C" w:rsidRPr="008F5F4A" w:rsidRDefault="0060324C" w:rsidP="0060324C">
      <w:pPr>
        <w:spacing w:after="120"/>
        <w:jc w:val="center"/>
        <w:rPr>
          <w:sz w:val="28"/>
          <w:szCs w:val="28"/>
        </w:rPr>
      </w:pPr>
      <w:r w:rsidRPr="008F5F4A">
        <w:rPr>
          <w:sz w:val="28"/>
          <w:szCs w:val="28"/>
        </w:rPr>
        <w:t>PEPULIQUE ALGERIENNE DEMOCRATIQUUE ET OPULAIRE</w:t>
      </w:r>
    </w:p>
    <w:p w:rsidR="0060324C" w:rsidRDefault="0060324C" w:rsidP="0060324C">
      <w:pPr>
        <w:spacing w:after="0"/>
        <w:jc w:val="center"/>
        <w:rPr>
          <w:sz w:val="28"/>
          <w:szCs w:val="28"/>
        </w:rPr>
      </w:pPr>
      <w:r w:rsidRPr="008F5F4A">
        <w:rPr>
          <w:sz w:val="28"/>
          <w:szCs w:val="28"/>
        </w:rPr>
        <w:t>MINISTERE DE L’ENSEIGNEMENT SUPERIEUR ET DE LA RECHARCHE SCIENTIFIQUE</w:t>
      </w:r>
    </w:p>
    <w:p w:rsidR="0060324C" w:rsidRDefault="0060324C" w:rsidP="003D1A4F">
      <w:pPr>
        <w:rPr>
          <w:sz w:val="28"/>
          <w:szCs w:val="28"/>
        </w:rPr>
      </w:pPr>
    </w:p>
    <w:p w:rsidR="002204BB" w:rsidRPr="008F5F4A" w:rsidRDefault="002204BB" w:rsidP="003D1A4F">
      <w:pPr>
        <w:rPr>
          <w:sz w:val="28"/>
          <w:szCs w:val="28"/>
        </w:rPr>
      </w:pPr>
    </w:p>
    <w:p w:rsidR="0060324C" w:rsidRPr="008F5F4A" w:rsidRDefault="0060324C" w:rsidP="0060324C">
      <w:pPr>
        <w:spacing w:after="120"/>
        <w:jc w:val="center"/>
        <w:rPr>
          <w:sz w:val="28"/>
          <w:szCs w:val="28"/>
        </w:rPr>
      </w:pPr>
      <w:r w:rsidRPr="008F5F4A">
        <w:rPr>
          <w:sz w:val="28"/>
          <w:szCs w:val="28"/>
        </w:rPr>
        <w:t>UNIVERSITE BADJI MOKHTAR ANNABA</w:t>
      </w:r>
    </w:p>
    <w:p w:rsidR="0060324C" w:rsidRPr="008F5F4A" w:rsidRDefault="003D1A4F" w:rsidP="0060324C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FACLTE DES SCIENCE DE L’</w:t>
      </w:r>
      <w:r w:rsidR="0060324C" w:rsidRPr="008F5F4A">
        <w:rPr>
          <w:sz w:val="28"/>
          <w:szCs w:val="28"/>
        </w:rPr>
        <w:t xml:space="preserve"> INGENIEUR</w:t>
      </w:r>
    </w:p>
    <w:p w:rsidR="0060324C" w:rsidRDefault="0060324C" w:rsidP="0060324C">
      <w:pPr>
        <w:jc w:val="center"/>
        <w:rPr>
          <w:sz w:val="28"/>
          <w:szCs w:val="28"/>
        </w:rPr>
      </w:pPr>
      <w:r w:rsidRPr="008F5F4A">
        <w:rPr>
          <w:sz w:val="28"/>
          <w:szCs w:val="28"/>
        </w:rPr>
        <w:t>DEPARTEMENT D’ELECTROMECANIQUE</w:t>
      </w:r>
    </w:p>
    <w:p w:rsidR="0060324C" w:rsidRDefault="0060324C" w:rsidP="0060324C"/>
    <w:p w:rsidR="002204BB" w:rsidRDefault="002204BB" w:rsidP="002204BB">
      <w:pPr>
        <w:jc w:val="center"/>
        <w:rPr>
          <w:sz w:val="48"/>
          <w:szCs w:val="48"/>
        </w:rPr>
      </w:pPr>
      <w:r w:rsidRPr="002204BB">
        <w:rPr>
          <w:sz w:val="48"/>
          <w:szCs w:val="48"/>
        </w:rPr>
        <w:t>Licence Electromecanique</w:t>
      </w:r>
    </w:p>
    <w:p w:rsidR="00E326B7" w:rsidRDefault="00E326B7" w:rsidP="002204BB">
      <w:pPr>
        <w:jc w:val="center"/>
        <w:rPr>
          <w:sz w:val="48"/>
          <w:szCs w:val="48"/>
        </w:rPr>
      </w:pPr>
    </w:p>
    <w:p w:rsidR="00E326B7" w:rsidRPr="002204BB" w:rsidRDefault="00E326B7" w:rsidP="00E326B7">
      <w:pPr>
        <w:jc w:val="center"/>
        <w:rPr>
          <w:b/>
          <w:bCs/>
          <w:sz w:val="96"/>
          <w:szCs w:val="96"/>
        </w:rPr>
      </w:pPr>
      <w:r w:rsidRPr="002204BB">
        <w:rPr>
          <w:b/>
          <w:bCs/>
          <w:i/>
          <w:iCs/>
          <w:sz w:val="96"/>
          <w:szCs w:val="96"/>
        </w:rPr>
        <w:t>L’ENERGIE EOLIENNE</w:t>
      </w:r>
    </w:p>
    <w:p w:rsidR="002204BB" w:rsidRPr="002204BB" w:rsidRDefault="002204BB" w:rsidP="002204BB">
      <w:pPr>
        <w:jc w:val="center"/>
        <w:rPr>
          <w:sz w:val="48"/>
          <w:szCs w:val="48"/>
        </w:rPr>
      </w:pPr>
    </w:p>
    <w:p w:rsidR="002204BB" w:rsidRPr="003D1A4F" w:rsidRDefault="002204BB" w:rsidP="002204BB">
      <w:pPr>
        <w:rPr>
          <w:b/>
          <w:bCs/>
          <w:sz w:val="36"/>
          <w:szCs w:val="36"/>
        </w:rPr>
      </w:pPr>
    </w:p>
    <w:p w:rsidR="0060324C" w:rsidRPr="002204BB" w:rsidRDefault="0060324C" w:rsidP="0060324C">
      <w:pPr>
        <w:spacing w:after="120"/>
        <w:rPr>
          <w:b/>
          <w:bCs/>
          <w:i/>
          <w:iCs/>
          <w:sz w:val="36"/>
          <w:szCs w:val="36"/>
          <w:u w:val="single"/>
        </w:rPr>
      </w:pPr>
      <w:r w:rsidRPr="002204BB">
        <w:rPr>
          <w:b/>
          <w:bCs/>
          <w:i/>
          <w:iCs/>
          <w:sz w:val="36"/>
          <w:szCs w:val="36"/>
          <w:u w:val="single"/>
        </w:rPr>
        <w:t>Préparé par :</w:t>
      </w:r>
    </w:p>
    <w:p w:rsidR="0060324C" w:rsidRDefault="0060324C" w:rsidP="0060324C">
      <w:pPr>
        <w:rPr>
          <w:sz w:val="48"/>
          <w:szCs w:val="48"/>
        </w:rPr>
      </w:pPr>
    </w:p>
    <w:p w:rsidR="004F02C1" w:rsidRPr="002204BB" w:rsidRDefault="004F02C1" w:rsidP="0060324C">
      <w:pPr>
        <w:rPr>
          <w:sz w:val="48"/>
          <w:szCs w:val="48"/>
        </w:rPr>
      </w:pPr>
    </w:p>
    <w:p w:rsidR="002204BB" w:rsidRPr="002204BB" w:rsidRDefault="002204BB" w:rsidP="002204BB">
      <w:pPr>
        <w:rPr>
          <w:sz w:val="48"/>
          <w:szCs w:val="48"/>
        </w:rPr>
      </w:pPr>
    </w:p>
    <w:p w:rsidR="0060324C" w:rsidRDefault="003D1A4F" w:rsidP="0060324C">
      <w:pPr>
        <w:jc w:val="center"/>
        <w:rPr>
          <w:sz w:val="28"/>
          <w:szCs w:val="28"/>
        </w:rPr>
      </w:pPr>
      <w:r>
        <w:rPr>
          <w:sz w:val="28"/>
          <w:szCs w:val="28"/>
        </w:rPr>
        <w:t>2016/2017</w:t>
      </w:r>
    </w:p>
    <w:p w:rsidR="0060324C" w:rsidRDefault="0060324C" w:rsidP="00F16E4F">
      <w:pPr>
        <w:rPr>
          <w:b/>
          <w:bCs/>
          <w:sz w:val="44"/>
          <w:szCs w:val="44"/>
        </w:rPr>
      </w:pPr>
    </w:p>
    <w:p w:rsidR="0088104E" w:rsidRPr="009A415C" w:rsidRDefault="002204BB" w:rsidP="0088104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u w:val="single"/>
        </w:rPr>
      </w:pPr>
      <w:r w:rsidRPr="009A415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u w:val="single"/>
        </w:rPr>
        <w:lastRenderedPageBreak/>
        <w:t>Qu'est-ce qu'une éolienne ?</w:t>
      </w:r>
    </w:p>
    <w:p w:rsidR="0088104E" w:rsidRPr="009A415C" w:rsidRDefault="002F5F0A" w:rsidP="0088104E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en-US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8" type="#_x0000_t186" style="position:absolute;margin-left:215.3pt;margin-top:70.1pt;width:269.65pt;height:208.75pt;rotation:-90;z-index:251660288;mso-position-horizontal-relative:margin;mso-position-vertical-relative:margin" o:allowincell="f" filled="t" strokecolor="#82acd0" strokeweight="1.25pt">
            <v:shadow opacity=".5"/>
            <v:textbox style="mso-next-textbox:#_x0000_s1028" inset="21.6pt,,21.6pt">
              <w:txbxContent>
                <w:p w:rsidR="00D906A1" w:rsidRDefault="00D906A1" w:rsidP="0088104E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808080" w:themeColor="background1" w:themeShade="80"/>
                      <w:sz w:val="32"/>
                      <w:szCs w:val="32"/>
                    </w:rPr>
                  </w:pPr>
                </w:p>
                <w:p w:rsidR="00D906A1" w:rsidRPr="00CE5A47" w:rsidRDefault="00D906A1" w:rsidP="0088104E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</w:pPr>
                  <w:r w:rsidRPr="00CE5A47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L'éolienne est une idée qui vient du moulin à vent. Elle mesure environ 100 mètres de haut et pèse 345 tonnes. Elle est composée d'une hélice, en général à 3 pâles, placée au-dessus d'un mât.</w:t>
                  </w:r>
                </w:p>
                <w:p w:rsidR="00D906A1" w:rsidRPr="00CE5A47" w:rsidRDefault="00D906A1" w:rsidP="0088104E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</w:pPr>
                </w:p>
                <w:p w:rsidR="00D906A1" w:rsidRDefault="00D906A1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88104E" w:rsidRPr="009A415C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88104E" w:rsidRPr="0088104E" w:rsidRDefault="0088104E" w:rsidP="0088104E">
      <w:pPr>
        <w:rPr>
          <w:rFonts w:ascii="Comic Sans MS" w:eastAsia="Times New Roman" w:hAnsi="Comic Sans MS" w:cs="Times New Roman"/>
          <w:sz w:val="24"/>
          <w:szCs w:val="24"/>
        </w:rPr>
      </w:pPr>
    </w:p>
    <w:p w:rsidR="0088104E" w:rsidRDefault="0088104E" w:rsidP="0088104E">
      <w:pPr>
        <w:rPr>
          <w:rFonts w:ascii="Comic Sans MS" w:eastAsia="Times New Roman" w:hAnsi="Comic Sans MS" w:cs="Times New Roman"/>
          <w:sz w:val="24"/>
          <w:szCs w:val="24"/>
        </w:rPr>
      </w:pPr>
      <w:r w:rsidRPr="0088104E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2171700" cy="2971800"/>
            <wp:effectExtent l="19050" t="0" r="0" b="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104E" w:rsidRDefault="0088104E" w:rsidP="0088104E">
      <w:pPr>
        <w:rPr>
          <w:rFonts w:ascii="Comic Sans MS" w:eastAsia="Times New Roman" w:hAnsi="Comic Sans MS" w:cs="Times New Roman"/>
          <w:sz w:val="24"/>
          <w:szCs w:val="24"/>
        </w:rPr>
      </w:pPr>
    </w:p>
    <w:p w:rsidR="00CE65CD" w:rsidRPr="009A415C" w:rsidRDefault="0088104E" w:rsidP="00CE65CD">
      <w:pPr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u w:val="single"/>
        </w:rPr>
      </w:pPr>
      <w:r w:rsidRPr="009A415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u w:val="single"/>
        </w:rPr>
        <w:t>Lieu de sa présence</w:t>
      </w:r>
    </w:p>
    <w:p w:rsidR="00CE65CD" w:rsidRDefault="002F5F0A" w:rsidP="00CE65CD">
      <w:pPr>
        <w:jc w:val="both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b/>
          <w:bCs/>
          <w:i/>
          <w:iCs/>
          <w:noProof/>
          <w:sz w:val="24"/>
          <w:szCs w:val="24"/>
          <w:u w:val="single"/>
          <w:lang w:eastAsia="en-US"/>
        </w:rPr>
        <w:pict>
          <v:shape id="_x0000_s1033" type="#_x0000_t186" style="position:absolute;left:0;text-align:left;margin-left:-65.7pt;margin-top:408.65pt;width:328.9pt;height:294pt;rotation:-90;flip:y;z-index:251662336;mso-position-horizontal-relative:margin;mso-position-vertical-relative:margin" o:allowincell="f" filled="t" strokecolor="#82acd0" strokeweight="1.25pt">
            <v:shadow opacity=".5"/>
            <v:textbox style="mso-next-textbox:#_x0000_s1033" inset="21.6pt,,21.6pt">
              <w:txbxContent>
                <w:p w:rsidR="00D906A1" w:rsidRPr="00CE5A47" w:rsidRDefault="00D906A1" w:rsidP="000267F7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</w:pPr>
                  <w:r w:rsidRPr="00CE5A47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On peut trouver,dans des endroits exposés</w:t>
                  </w:r>
                  <w:r w:rsidRPr="00CE5A47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br/>
                    <w:t>aux vents, mais aussi en mer .</w:t>
                  </w:r>
                </w:p>
                <w:p w:rsidR="00D906A1" w:rsidRDefault="00D906A1" w:rsidP="000D553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</w:p>
                <w:p w:rsidR="00D906A1" w:rsidRDefault="00D906A1" w:rsidP="000D553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  <w:r w:rsidRPr="00CE65CD">
                    <w:rPr>
                      <w:rFonts w:ascii="Comic Sans MS" w:eastAsia="Times New Roman" w:hAnsi="Comic Sans MS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449955" cy="1765354"/>
                        <wp:effectExtent l="19050" t="0" r="0" b="0"/>
                        <wp:docPr id="26" name="Image 4" descr="C:\Users\User\Desktop\Sans titr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9" name="Picture 3" descr="C:\Users\User\Desktop\Sans tit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9955" cy="176535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06A1" w:rsidRDefault="00D906A1" w:rsidP="000D553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</w:p>
                <w:p w:rsidR="00D906A1" w:rsidRDefault="00D906A1" w:rsidP="000D553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8104E" w:rsidRDefault="00CE65CD" w:rsidP="000267F7">
      <w:pPr>
        <w:tabs>
          <w:tab w:val="left" w:pos="0"/>
        </w:tabs>
        <w:jc w:val="right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ab/>
      </w:r>
      <w:r w:rsidRPr="00CE65CD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1808579" cy="3200400"/>
            <wp:effectExtent l="19050" t="0" r="1171" b="0"/>
            <wp:docPr id="1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87" cy="320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65CD" w:rsidRDefault="000267F7" w:rsidP="000267F7">
      <w:pPr>
        <w:tabs>
          <w:tab w:val="left" w:pos="2130"/>
        </w:tabs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</w:rPr>
      </w:pPr>
      <w:r w:rsidRPr="000267F7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</w:rPr>
        <w:lastRenderedPageBreak/>
        <w:t>COMPOSANTS D’UNE EOLIENNE</w:t>
      </w:r>
    </w:p>
    <w:p w:rsidR="000267F7" w:rsidRDefault="000267F7" w:rsidP="000267F7">
      <w:pPr>
        <w:tabs>
          <w:tab w:val="left" w:pos="2130"/>
        </w:tabs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0267F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2038350" cy="2400300"/>
            <wp:effectExtent l="19050" t="0" r="0" b="0"/>
            <wp:docPr id="1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167" cy="240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267F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2762250" cy="2133599"/>
            <wp:effectExtent l="19050" t="0" r="0" b="0"/>
            <wp:docPr id="21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77" cy="214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1BDD" w:rsidRPr="009A415C" w:rsidRDefault="00A61BDD" w:rsidP="00A61B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u w:val="single"/>
        </w:rPr>
      </w:pPr>
      <w:r w:rsidRPr="009A415C">
        <w:rPr>
          <w:rFonts w:ascii="Georgia" w:eastAsia="Times New Roman" w:hAnsi="Georgia" w:cs="Times New Roman"/>
          <w:b/>
          <w:bCs/>
          <w:sz w:val="28"/>
          <w:szCs w:val="28"/>
          <w:u w:val="single"/>
        </w:rPr>
        <w:t>Le fonctionnement d'une éolienne:</w:t>
      </w:r>
    </w:p>
    <w:p w:rsidR="00A61BDD" w:rsidRPr="009A415C" w:rsidRDefault="002F5F0A" w:rsidP="00A61B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u w:val="single"/>
        </w:rPr>
      </w:pPr>
      <w:r w:rsidRPr="002F5F0A">
        <w:rPr>
          <w:rFonts w:ascii="Comic Sans MS" w:eastAsia="Times New Roman" w:hAnsi="Comic Sans MS" w:cs="Times New Roman"/>
          <w:noProof/>
          <w:sz w:val="24"/>
          <w:szCs w:val="24"/>
          <w:lang w:eastAsia="en-US"/>
        </w:rPr>
        <w:pict>
          <v:rect id="_x0000_s1034" style="position:absolute;margin-left:283.15pt;margin-top:259.9pt;width:154.1pt;height:263.25pt;flip:x;z-index:251664384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4" inset="21.6pt,21.6pt,21.6pt,21.6pt">
              <w:txbxContent>
                <w:p w:rsidR="00D906A1" w:rsidRPr="00151888" w:rsidRDefault="00D906A1" w:rsidP="000267F7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</w:rPr>
                  </w:pPr>
                  <w:r w:rsidRPr="00CE5A47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Le vent fait tourner les pales de l'éolienne, cette énergie mécanique est transformée en énergie électrique puis acheminée et stockée dans des batteries et redistribuée en fonction des besoins de l'habitation</w:t>
                  </w:r>
                  <w:r w:rsidRPr="00151888">
                    <w:rPr>
                      <w:rFonts w:ascii="Comic Sans MS" w:eastAsia="Times New Roman" w:hAnsi="Comic Sans MS" w:cs="Times New Roman"/>
                      <w:color w:val="2AA5D4"/>
                      <w:sz w:val="24"/>
                      <w:szCs w:val="24"/>
                    </w:rPr>
                    <w:t>.</w:t>
                  </w:r>
                  <w:r w:rsidRPr="00151888">
                    <w:rPr>
                      <w:rFonts w:ascii="Georgia" w:eastAsia="Times New Roman" w:hAnsi="Georgia" w:cs="Times New Roman"/>
                      <w:color w:val="000000"/>
                    </w:rPr>
                    <w:br/>
                  </w:r>
                </w:p>
                <w:p w:rsidR="00D906A1" w:rsidRDefault="00D906A1" w:rsidP="000267F7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0267F7" w:rsidRPr="000267F7" w:rsidRDefault="00C44811" w:rsidP="000267F7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3385630" cy="3258766"/>
            <wp:effectExtent l="19050" t="0" r="5270" b="0"/>
            <wp:docPr id="1" name="Image 1" descr="C:\Users\User\Desktop\schema_12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hema_12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010" cy="326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A6" w:rsidRDefault="000C0CA6" w:rsidP="00A61BDD">
      <w:pPr>
        <w:rPr>
          <w:rFonts w:ascii="Comic Sans MS" w:eastAsia="Times New Roman" w:hAnsi="Comic Sans MS" w:cs="Times New Roman"/>
          <w:sz w:val="24"/>
          <w:szCs w:val="24"/>
        </w:rPr>
      </w:pPr>
    </w:p>
    <w:p w:rsidR="000267F7" w:rsidRPr="009A415C" w:rsidRDefault="00A61BDD" w:rsidP="000C0CA6">
      <w:pPr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9A415C">
        <w:rPr>
          <w:rFonts w:ascii="Times New Roman" w:hAnsi="Times New Roman" w:cs="Times New Roman"/>
          <w:b/>
          <w:bCs/>
          <w:sz w:val="32"/>
          <w:szCs w:val="32"/>
          <w:u w:val="single"/>
        </w:rPr>
        <w:t>LES DIFFERENTS TYPES D’EOLIENNES</w:t>
      </w:r>
    </w:p>
    <w:p w:rsidR="000267F7" w:rsidRPr="00151888" w:rsidRDefault="000267F7" w:rsidP="000267F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C0CA6" w:rsidTr="000C0CA6">
        <w:tc>
          <w:tcPr>
            <w:tcW w:w="3070" w:type="dxa"/>
          </w:tcPr>
          <w:p w:rsidR="000C0CA6" w:rsidRDefault="000C0CA6" w:rsidP="000C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ECHELLE</w:t>
            </w:r>
          </w:p>
        </w:tc>
        <w:tc>
          <w:tcPr>
            <w:tcW w:w="3071" w:type="dxa"/>
          </w:tcPr>
          <w:p w:rsidR="000C0CA6" w:rsidRDefault="000C0CA6" w:rsidP="000C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DIMÉTRE DE L’HÉLICE </w:t>
            </w:r>
          </w:p>
          <w:p w:rsidR="000C0CA6" w:rsidRDefault="000C0CA6" w:rsidP="000C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C0CA6" w:rsidRDefault="000C0CA6" w:rsidP="000C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PUISSANCE DELIVRÉE</w:t>
            </w:r>
          </w:p>
        </w:tc>
      </w:tr>
      <w:tr w:rsidR="000C0CA6" w:rsidTr="000C0CA6">
        <w:tc>
          <w:tcPr>
            <w:tcW w:w="3070" w:type="dxa"/>
          </w:tcPr>
          <w:p w:rsidR="000C0CA6" w:rsidRDefault="000C0CA6" w:rsidP="000C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Petite</w:t>
            </w:r>
          </w:p>
        </w:tc>
        <w:tc>
          <w:tcPr>
            <w:tcW w:w="3071" w:type="dxa"/>
          </w:tcPr>
          <w:p w:rsidR="000C0CA6" w:rsidRDefault="000C0CA6" w:rsidP="000C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Petite Moins de 12 m </w:t>
            </w:r>
          </w:p>
        </w:tc>
        <w:tc>
          <w:tcPr>
            <w:tcW w:w="3071" w:type="dxa"/>
          </w:tcPr>
          <w:p w:rsidR="000C0CA6" w:rsidRDefault="000C0CA6" w:rsidP="000C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Moins de 40 KW</w:t>
            </w:r>
          </w:p>
        </w:tc>
      </w:tr>
      <w:tr w:rsidR="000C0CA6" w:rsidTr="000C0CA6">
        <w:tc>
          <w:tcPr>
            <w:tcW w:w="3070" w:type="dxa"/>
          </w:tcPr>
          <w:p w:rsidR="000C0CA6" w:rsidRDefault="000C0CA6" w:rsidP="000C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Moyenne</w:t>
            </w:r>
          </w:p>
        </w:tc>
        <w:tc>
          <w:tcPr>
            <w:tcW w:w="3071" w:type="dxa"/>
          </w:tcPr>
          <w:p w:rsidR="000C0CA6" w:rsidRDefault="000C0CA6" w:rsidP="000C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Moyenne 12 m à 45 m</w:t>
            </w:r>
          </w:p>
        </w:tc>
        <w:tc>
          <w:tcPr>
            <w:tcW w:w="3071" w:type="dxa"/>
          </w:tcPr>
          <w:p w:rsidR="000C0CA6" w:rsidRDefault="000C0CA6" w:rsidP="000C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40 KW à 1 MW</w:t>
            </w:r>
          </w:p>
        </w:tc>
      </w:tr>
      <w:tr w:rsidR="000C0CA6" w:rsidTr="000C0CA6">
        <w:tc>
          <w:tcPr>
            <w:tcW w:w="3070" w:type="dxa"/>
          </w:tcPr>
          <w:p w:rsidR="000C0CA6" w:rsidRDefault="000C0CA6" w:rsidP="000C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Grande</w:t>
            </w:r>
          </w:p>
        </w:tc>
        <w:tc>
          <w:tcPr>
            <w:tcW w:w="3071" w:type="dxa"/>
          </w:tcPr>
          <w:p w:rsidR="000C0CA6" w:rsidRDefault="000C0CA6" w:rsidP="000C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Grande 46 m et plus </w:t>
            </w:r>
          </w:p>
        </w:tc>
        <w:tc>
          <w:tcPr>
            <w:tcW w:w="3071" w:type="dxa"/>
          </w:tcPr>
          <w:p w:rsidR="000C0CA6" w:rsidRDefault="000C0CA6" w:rsidP="000C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MW et plus</w:t>
            </w:r>
          </w:p>
        </w:tc>
      </w:tr>
    </w:tbl>
    <w:p w:rsidR="000267F7" w:rsidRDefault="000C0CA6" w:rsidP="000C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C98" w:rsidRDefault="00C95C98" w:rsidP="000C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C98" w:rsidRPr="009A415C" w:rsidRDefault="00C95C98" w:rsidP="009A415C">
      <w:pPr>
        <w:shd w:val="clear" w:color="auto" w:fill="FFFFFF"/>
        <w:spacing w:after="0" w:line="240" w:lineRule="auto"/>
        <w:rPr>
          <w:rFonts w:ascii="Georgia" w:eastAsia="Times New Roman" w:hAnsi="Georgia" w:cs="Times New Roman"/>
        </w:rPr>
      </w:pPr>
      <w:r w:rsidRPr="009A415C">
        <w:rPr>
          <w:rFonts w:ascii="Georgia" w:eastAsia="Times New Roman" w:hAnsi="Georgia" w:cs="Times New Roman"/>
          <w:b/>
          <w:bCs/>
          <w:sz w:val="28"/>
          <w:szCs w:val="28"/>
          <w:u w:val="single"/>
        </w:rPr>
        <w:t>Avantages et inconvéniants:</w:t>
      </w:r>
    </w:p>
    <w:p w:rsidR="00C95C98" w:rsidRPr="009A415C" w:rsidRDefault="00C95C98" w:rsidP="00C95C98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 w:rsidRPr="009A415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9A415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</w:rPr>
        <w:t xml:space="preserve">avantages                 </w:t>
      </w:r>
      <w:r w:rsidR="009A415C" w:rsidRPr="009A415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</w:rPr>
        <w:t xml:space="preserve">           </w:t>
      </w:r>
      <w:r w:rsidRPr="009A415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</w:rPr>
        <w:t>inconvénients</w:t>
      </w:r>
    </w:p>
    <w:p w:rsidR="009A415C" w:rsidRDefault="009A415C" w:rsidP="000C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15C" w:rsidRPr="009A415C" w:rsidRDefault="002F5F0A" w:rsidP="009A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5" type="#_x0000_t186" style="position:absolute;margin-left:199.2pt;margin-top:153.9pt;width:333.95pt;height:177.1pt;rotation:-90;z-index:251666432;mso-width-percent:300;mso-position-horizontal-relative:margin;mso-position-vertical-relative:margin;mso-width-percent:300" o:allowincell="f" filled="t" strokecolor="#82acd0" strokeweight="1.25pt">
            <v:shadow opacity=".5"/>
            <v:textbox style="mso-next-textbox:#_x0000_s1035" inset="21.6pt,,21.6pt">
              <w:txbxContent>
                <w:p w:rsidR="00C95C98" w:rsidRPr="00CE5A47" w:rsidRDefault="00C95C98" w:rsidP="00C95C98">
                  <w:pPr>
                    <w:shd w:val="clear" w:color="auto" w:fill="FFFFFF"/>
                    <w:spacing w:after="0" w:line="240" w:lineRule="auto"/>
                    <w:rPr>
                      <w:rFonts w:ascii="Comic Sans MS" w:eastAsia="Times New Roman" w:hAnsi="Comic Sans MS" w:cs="Times New Roman"/>
                    </w:rPr>
                  </w:pPr>
                  <w:r w:rsidRPr="00CE5A47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l'éolienne n'est pas esthétique</w:t>
                  </w:r>
                </w:p>
                <w:p w:rsidR="00C95C98" w:rsidRPr="00CE5A47" w:rsidRDefault="00C95C98" w:rsidP="00C95C98">
                  <w:pPr>
                    <w:shd w:val="clear" w:color="auto" w:fill="FFFFFF"/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CE5A47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- elle fait assez de bruit</w:t>
                  </w:r>
                  <w:r w:rsidRPr="00CE5A47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br/>
                    <w:t>- cette énergie dépend des conditions météorologique: elle a besoin du vent pour      fonctionner.</w:t>
                  </w:r>
                  <w:r w:rsidRPr="00CE5A47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br/>
                    <w:t>- l'électricité éolienne est plus coûteuse à produire que les autres énergies ( thermique, nucléaire...)</w:t>
                  </w:r>
                  <w:r w:rsidRPr="00CE5A47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br/>
                    <w:t>- l'installation d'une éolienne est coûteuse</w:t>
                  </w:r>
                  <w:r w:rsidRPr="00CE5A47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br/>
                    <w:t> </w:t>
                  </w:r>
                </w:p>
                <w:p w:rsidR="00C95C98" w:rsidRPr="009A415C" w:rsidRDefault="00C95C98" w:rsidP="00C95C98">
                  <w:pPr>
                    <w:rPr>
                      <w:color w:val="808080" w:themeColor="background1" w:themeShade="80"/>
                      <w:szCs w:val="32"/>
                    </w:rPr>
                  </w:pPr>
                  <w:r w:rsidRPr="00CE5A47"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  <w:u w:val="single"/>
                    </w:rPr>
                    <w:br/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7" type="#_x0000_t186" style="position:absolute;margin-left:-72.35pt;margin-top:153.9pt;width:334pt;height:177pt;rotation:-90;z-index:251668480;mso-width-percent:300;mso-position-horizontal-relative:margin;mso-position-vertical-relative:margin;mso-width-percent:300" o:allowincell="f" filled="t" strokecolor="#82acd0" strokeweight="1.25pt">
            <v:shadow opacity=".5"/>
            <v:textbox style="mso-next-textbox:#_x0000_s1037" inset="21.6pt,,21.6pt">
              <w:txbxContent>
                <w:p w:rsidR="00D906A1" w:rsidRPr="00CE5A47" w:rsidRDefault="00D906A1" w:rsidP="00C95C98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CE5A47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- c'est une énergie durable</w:t>
                  </w:r>
                  <w:r w:rsidRPr="00CE5A47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br/>
                    <w:t>- elle est propre</w:t>
                  </w:r>
                  <w:r w:rsidRPr="00CE5A47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br/>
                    <w:t>- la source est inépuisable: c'est le vent</w:t>
                  </w:r>
                  <w:r w:rsidRPr="00CE5A47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br/>
                    <w:t>- c'est l'énergie la moins chère de toutes les énergies  renouvelables</w:t>
                  </w:r>
                  <w:r w:rsidRPr="00CE5A47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br/>
                    <w:t>- elle ne produit pas de déchets</w:t>
                  </w:r>
                  <w:r w:rsidRPr="00CE5A47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br/>
                    <w:t>- la matière dans laquelle est fabriquée l'éolien est la plus part du temps recyclable.</w:t>
                  </w:r>
                </w:p>
                <w:p w:rsidR="00D906A1" w:rsidRPr="00CE5A47" w:rsidRDefault="00D906A1" w:rsidP="00C95C98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CE5A47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- cette énergie est rentable en peu de temps.</w:t>
                  </w:r>
                </w:p>
                <w:p w:rsidR="00D906A1" w:rsidRPr="00CE5A47" w:rsidRDefault="00D906A1" w:rsidP="00C95C98">
                  <w:pPr>
                    <w:rPr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9A415C" w:rsidRPr="009A415C" w:rsidRDefault="009A415C" w:rsidP="009A415C">
      <w:pPr>
        <w:rPr>
          <w:rFonts w:ascii="Times New Roman" w:hAnsi="Times New Roman" w:cs="Times New Roman"/>
          <w:sz w:val="24"/>
          <w:szCs w:val="24"/>
        </w:rPr>
      </w:pPr>
    </w:p>
    <w:p w:rsidR="009A415C" w:rsidRPr="009A415C" w:rsidRDefault="009A415C" w:rsidP="009A415C">
      <w:pPr>
        <w:rPr>
          <w:rFonts w:ascii="Times New Roman" w:hAnsi="Times New Roman" w:cs="Times New Roman"/>
          <w:sz w:val="24"/>
          <w:szCs w:val="24"/>
        </w:rPr>
      </w:pPr>
    </w:p>
    <w:p w:rsidR="009A415C" w:rsidRPr="009A415C" w:rsidRDefault="009A415C" w:rsidP="009A415C">
      <w:pPr>
        <w:rPr>
          <w:rFonts w:ascii="Times New Roman" w:hAnsi="Times New Roman" w:cs="Times New Roman"/>
          <w:sz w:val="24"/>
          <w:szCs w:val="24"/>
        </w:rPr>
      </w:pPr>
    </w:p>
    <w:p w:rsidR="009A415C" w:rsidRPr="009A415C" w:rsidRDefault="009A415C" w:rsidP="009A415C">
      <w:pPr>
        <w:rPr>
          <w:rFonts w:ascii="Times New Roman" w:hAnsi="Times New Roman" w:cs="Times New Roman"/>
          <w:sz w:val="24"/>
          <w:szCs w:val="24"/>
        </w:rPr>
      </w:pPr>
    </w:p>
    <w:p w:rsidR="009A415C" w:rsidRPr="009A415C" w:rsidRDefault="009A415C" w:rsidP="009A415C">
      <w:pPr>
        <w:rPr>
          <w:rFonts w:ascii="Times New Roman" w:hAnsi="Times New Roman" w:cs="Times New Roman"/>
          <w:sz w:val="24"/>
          <w:szCs w:val="24"/>
        </w:rPr>
      </w:pPr>
    </w:p>
    <w:p w:rsidR="009A415C" w:rsidRPr="009A415C" w:rsidRDefault="009A415C" w:rsidP="009A415C">
      <w:pPr>
        <w:rPr>
          <w:rFonts w:ascii="Times New Roman" w:hAnsi="Times New Roman" w:cs="Times New Roman"/>
          <w:sz w:val="24"/>
          <w:szCs w:val="24"/>
        </w:rPr>
      </w:pPr>
    </w:p>
    <w:p w:rsidR="009A415C" w:rsidRPr="009A415C" w:rsidRDefault="009A415C" w:rsidP="009A415C">
      <w:pPr>
        <w:rPr>
          <w:rFonts w:ascii="Times New Roman" w:hAnsi="Times New Roman" w:cs="Times New Roman"/>
          <w:sz w:val="24"/>
          <w:szCs w:val="24"/>
        </w:rPr>
      </w:pPr>
    </w:p>
    <w:p w:rsidR="009A415C" w:rsidRPr="009A415C" w:rsidRDefault="009A415C" w:rsidP="009A415C">
      <w:pPr>
        <w:rPr>
          <w:rFonts w:ascii="Times New Roman" w:hAnsi="Times New Roman" w:cs="Times New Roman"/>
          <w:sz w:val="24"/>
          <w:szCs w:val="24"/>
        </w:rPr>
      </w:pPr>
    </w:p>
    <w:p w:rsidR="009A415C" w:rsidRPr="009A415C" w:rsidRDefault="009A415C" w:rsidP="009A415C">
      <w:pPr>
        <w:rPr>
          <w:rFonts w:ascii="Times New Roman" w:hAnsi="Times New Roman" w:cs="Times New Roman"/>
          <w:sz w:val="24"/>
          <w:szCs w:val="24"/>
        </w:rPr>
      </w:pPr>
    </w:p>
    <w:p w:rsidR="009A415C" w:rsidRPr="009A415C" w:rsidRDefault="009A415C" w:rsidP="009A415C">
      <w:pPr>
        <w:rPr>
          <w:rFonts w:ascii="Times New Roman" w:hAnsi="Times New Roman" w:cs="Times New Roman"/>
          <w:sz w:val="24"/>
          <w:szCs w:val="24"/>
        </w:rPr>
      </w:pPr>
    </w:p>
    <w:p w:rsidR="009A415C" w:rsidRPr="009A415C" w:rsidRDefault="009A415C" w:rsidP="009A415C">
      <w:pPr>
        <w:rPr>
          <w:rFonts w:ascii="Times New Roman" w:hAnsi="Times New Roman" w:cs="Times New Roman"/>
          <w:sz w:val="24"/>
          <w:szCs w:val="24"/>
        </w:rPr>
      </w:pPr>
    </w:p>
    <w:p w:rsidR="009A415C" w:rsidRDefault="009A415C" w:rsidP="009A415C">
      <w:pPr>
        <w:rPr>
          <w:rFonts w:ascii="Times New Roman" w:hAnsi="Times New Roman" w:cs="Times New Roman"/>
          <w:sz w:val="24"/>
          <w:szCs w:val="24"/>
        </w:rPr>
      </w:pPr>
    </w:p>
    <w:p w:rsidR="00C44811" w:rsidRDefault="00C44811" w:rsidP="009A415C">
      <w:pPr>
        <w:rPr>
          <w:rFonts w:ascii="Georgia" w:eastAsia="Times New Roman" w:hAnsi="Georgia" w:cs="Times New Roman"/>
          <w:b/>
          <w:bCs/>
          <w:sz w:val="28"/>
          <w:szCs w:val="28"/>
          <w:u w:val="single"/>
        </w:rPr>
      </w:pPr>
    </w:p>
    <w:p w:rsidR="009A415C" w:rsidRPr="009A415C" w:rsidRDefault="009A415C" w:rsidP="009A415C">
      <w:pPr>
        <w:rPr>
          <w:rFonts w:ascii="Times New Roman" w:hAnsi="Times New Roman" w:cs="Times New Roman"/>
          <w:sz w:val="24"/>
          <w:szCs w:val="24"/>
        </w:rPr>
      </w:pPr>
      <w:r w:rsidRPr="009A415C">
        <w:rPr>
          <w:rFonts w:ascii="Georgia" w:eastAsia="Times New Roman" w:hAnsi="Georgia" w:cs="Times New Roman"/>
          <w:b/>
          <w:bCs/>
          <w:sz w:val="28"/>
          <w:szCs w:val="28"/>
          <w:u w:val="single"/>
        </w:rPr>
        <w:t>Conclusion:</w:t>
      </w:r>
      <w:r w:rsidRPr="009A415C">
        <w:rPr>
          <w:rFonts w:ascii="Georgia" w:eastAsia="Times New Roman" w:hAnsi="Georgia" w:cs="Times New Roman"/>
        </w:rPr>
        <w:br/>
      </w:r>
    </w:p>
    <w:p w:rsidR="000C0CA6" w:rsidRPr="00E65D0D" w:rsidRDefault="009A415C" w:rsidP="009A415C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E65D0D">
        <w:rPr>
          <w:rFonts w:ascii="Comic Sans MS" w:eastAsia="Times New Roman" w:hAnsi="Comic Sans MS" w:cs="Times New Roman"/>
          <w:sz w:val="24"/>
          <w:szCs w:val="24"/>
        </w:rPr>
        <w:t>En conclusion, on peut dire que cette énergie a de l'avenir car leur capacité de production d'énergie devrait être multipliée par 5 dans les 10 ans à venir, il y a de plus en plus de demande et les prix des éolienne devrait baisser dans les années à venir</w:t>
      </w:r>
      <w:r w:rsidRPr="00E65D0D">
        <w:rPr>
          <w:rFonts w:ascii="Times New Roman" w:hAnsi="Times New Roman" w:cs="Times New Roman"/>
          <w:sz w:val="24"/>
          <w:szCs w:val="24"/>
        </w:rPr>
        <w:tab/>
      </w:r>
    </w:p>
    <w:sectPr w:rsidR="000C0CA6" w:rsidRPr="00E65D0D" w:rsidSect="0060324C">
      <w:pgSz w:w="11906" w:h="16838"/>
      <w:pgMar w:top="1417" w:right="1417" w:bottom="1417" w:left="1417" w:header="708" w:footer="708" w:gutter="0"/>
      <w:pgBorders w:display="firstPage"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5C" w:rsidRDefault="00BC195C" w:rsidP="0060324C">
      <w:pPr>
        <w:spacing w:after="0" w:line="240" w:lineRule="auto"/>
      </w:pPr>
      <w:r>
        <w:separator/>
      </w:r>
    </w:p>
  </w:endnote>
  <w:endnote w:type="continuationSeparator" w:id="1">
    <w:p w:rsidR="00BC195C" w:rsidRDefault="00BC195C" w:rsidP="0060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5C" w:rsidRDefault="00BC195C" w:rsidP="0060324C">
      <w:pPr>
        <w:spacing w:after="0" w:line="240" w:lineRule="auto"/>
      </w:pPr>
      <w:r>
        <w:separator/>
      </w:r>
    </w:p>
  </w:footnote>
  <w:footnote w:type="continuationSeparator" w:id="1">
    <w:p w:rsidR="00BC195C" w:rsidRDefault="00BC195C" w:rsidP="00603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24C"/>
    <w:rsid w:val="000267F7"/>
    <w:rsid w:val="000C0CA6"/>
    <w:rsid w:val="000D553D"/>
    <w:rsid w:val="0021430C"/>
    <w:rsid w:val="002204BB"/>
    <w:rsid w:val="002C10CF"/>
    <w:rsid w:val="002E4FCB"/>
    <w:rsid w:val="002F5F0A"/>
    <w:rsid w:val="003D1A4F"/>
    <w:rsid w:val="004F02C1"/>
    <w:rsid w:val="00514385"/>
    <w:rsid w:val="005846FB"/>
    <w:rsid w:val="005C2809"/>
    <w:rsid w:val="005F379F"/>
    <w:rsid w:val="0060324C"/>
    <w:rsid w:val="00646B34"/>
    <w:rsid w:val="00734E9E"/>
    <w:rsid w:val="00870DAE"/>
    <w:rsid w:val="0088104E"/>
    <w:rsid w:val="009A415C"/>
    <w:rsid w:val="00A119BE"/>
    <w:rsid w:val="00A61BDD"/>
    <w:rsid w:val="00AB5C41"/>
    <w:rsid w:val="00AD223F"/>
    <w:rsid w:val="00BC195C"/>
    <w:rsid w:val="00C367F8"/>
    <w:rsid w:val="00C44811"/>
    <w:rsid w:val="00C95C98"/>
    <w:rsid w:val="00CE5A47"/>
    <w:rsid w:val="00CE65CD"/>
    <w:rsid w:val="00D906A1"/>
    <w:rsid w:val="00DB794A"/>
    <w:rsid w:val="00E326B7"/>
    <w:rsid w:val="00E54533"/>
    <w:rsid w:val="00E65D0D"/>
    <w:rsid w:val="00EB71C6"/>
    <w:rsid w:val="00F1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0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324C"/>
  </w:style>
  <w:style w:type="paragraph" w:styleId="Pieddepage">
    <w:name w:val="footer"/>
    <w:basedOn w:val="Normal"/>
    <w:link w:val="PieddepageCar"/>
    <w:uiPriority w:val="99"/>
    <w:semiHidden/>
    <w:unhideWhenUsed/>
    <w:rsid w:val="0060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324C"/>
  </w:style>
  <w:style w:type="paragraph" w:styleId="Textedebulles">
    <w:name w:val="Balloon Text"/>
    <w:basedOn w:val="Normal"/>
    <w:link w:val="TextedebullesCar"/>
    <w:uiPriority w:val="99"/>
    <w:semiHidden/>
    <w:unhideWhenUsed/>
    <w:rsid w:val="0088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0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0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B364-CB83-4950-8A4D-930926F2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2017-01-28T20:05:00Z</cp:lastPrinted>
  <dcterms:created xsi:type="dcterms:W3CDTF">2016-05-13T11:31:00Z</dcterms:created>
  <dcterms:modified xsi:type="dcterms:W3CDTF">2017-01-28T20:19:00Z</dcterms:modified>
</cp:coreProperties>
</file>